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C0" w:rsidRPr="002F0BC0" w:rsidRDefault="002F0BC0" w:rsidP="002F0BC0">
      <w:pPr>
        <w:spacing w:before="100" w:beforeAutospacing="1" w:after="100" w:afterAutospacing="1" w:line="240" w:lineRule="auto"/>
        <w:rPr>
          <w:rFonts w:ascii="Times New Roman" w:eastAsia="Times New Roman" w:hAnsi="Times New Roman" w:cs="Times New Roman"/>
          <w:sz w:val="24"/>
          <w:szCs w:val="24"/>
        </w:rPr>
      </w:pPr>
      <w:r w:rsidRPr="002F0BC0">
        <w:rPr>
          <w:rFonts w:ascii="Calibri" w:eastAsia="Times New Roman" w:hAnsi="Calibri" w:cs="Times New Roman"/>
          <w:b/>
          <w:bCs/>
          <w:sz w:val="28"/>
          <w:szCs w:val="28"/>
          <w:u w:val="single"/>
          <w:lang w:val="en-IN"/>
        </w:rPr>
        <w:t>Press Release</w:t>
      </w:r>
    </w:p>
    <w:p w:rsidR="002F0BC0" w:rsidRPr="002F0BC0" w:rsidRDefault="002F0BC0" w:rsidP="002F0BC0">
      <w:pPr>
        <w:spacing w:before="100" w:beforeAutospacing="1" w:after="100" w:afterAutospacing="1" w:line="240" w:lineRule="auto"/>
        <w:rPr>
          <w:rFonts w:ascii="Times New Roman" w:eastAsia="Times New Roman" w:hAnsi="Times New Roman" w:cs="Times New Roman"/>
          <w:sz w:val="24"/>
          <w:szCs w:val="24"/>
        </w:rPr>
      </w:pPr>
      <w:bookmarkStart w:id="0" w:name="_GoBack"/>
      <w:r w:rsidRPr="002F0BC0">
        <w:rPr>
          <w:rFonts w:ascii="Calibri" w:eastAsia="Times New Roman" w:hAnsi="Calibri" w:cs="Times New Roman"/>
          <w:sz w:val="28"/>
          <w:szCs w:val="28"/>
          <w:u w:val="single"/>
          <w:lang w:val="en-IN"/>
        </w:rPr>
        <w:t>88 Short Films from 51 countries under one roof</w:t>
      </w:r>
    </w:p>
    <w:bookmarkEnd w:id="0"/>
    <w:p w:rsidR="002F0BC0" w:rsidRPr="002F0BC0" w:rsidRDefault="002F0BC0" w:rsidP="002F0BC0">
      <w:pPr>
        <w:spacing w:before="100" w:beforeAutospacing="1" w:after="100" w:afterAutospacing="1" w:line="240" w:lineRule="auto"/>
        <w:rPr>
          <w:rFonts w:ascii="Times New Roman" w:eastAsia="Times New Roman" w:hAnsi="Times New Roman" w:cs="Times New Roman"/>
          <w:sz w:val="24"/>
          <w:szCs w:val="24"/>
        </w:rPr>
      </w:pPr>
      <w:r w:rsidRPr="002F0BC0">
        <w:rPr>
          <w:rFonts w:ascii="Calibri" w:eastAsia="Times New Roman" w:hAnsi="Calibri" w:cs="Times New Roman"/>
          <w:b/>
          <w:bCs/>
          <w:sz w:val="28"/>
          <w:szCs w:val="28"/>
          <w:u w:val="single"/>
          <w:lang w:val="en-IN"/>
        </w:rPr>
        <w:t xml:space="preserve">IFFC-III    </w:t>
      </w:r>
    </w:p>
    <w:p w:rsidR="002F0BC0" w:rsidRPr="002F0BC0" w:rsidRDefault="002F0BC0" w:rsidP="002F0BC0">
      <w:pPr>
        <w:spacing w:before="100" w:beforeAutospacing="1" w:after="100" w:afterAutospacing="1" w:line="240" w:lineRule="auto"/>
        <w:rPr>
          <w:rFonts w:ascii="Times New Roman" w:eastAsia="Times New Roman" w:hAnsi="Times New Roman" w:cs="Times New Roman"/>
          <w:sz w:val="24"/>
          <w:szCs w:val="24"/>
        </w:rPr>
      </w:pPr>
      <w:r w:rsidRPr="002F0BC0">
        <w:rPr>
          <w:rFonts w:ascii="Calibri" w:eastAsia="Times New Roman" w:hAnsi="Calibri" w:cs="Times New Roman"/>
          <w:b/>
          <w:bCs/>
          <w:sz w:val="32"/>
          <w:szCs w:val="32"/>
          <w:lang w:val="en-IN"/>
        </w:rPr>
        <w:t xml:space="preserve">International Film Festival of Short Films on Culture &amp; Tourism </w:t>
      </w:r>
      <w:r w:rsidRPr="002F0BC0">
        <w:rPr>
          <w:rFonts w:ascii="Calibri" w:eastAsia="Times New Roman" w:hAnsi="Calibri" w:cs="Times New Roman"/>
          <w:b/>
          <w:bCs/>
          <w:sz w:val="28"/>
          <w:szCs w:val="28"/>
          <w:lang w:val="en-IN"/>
        </w:rPr>
        <w:t>at Jaipur</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b/>
          <w:bCs/>
          <w:sz w:val="28"/>
          <w:szCs w:val="28"/>
          <w:lang w:val="en-IN"/>
        </w:rPr>
        <w:t>Jaipur, 26 March:</w:t>
      </w:r>
      <w:r w:rsidRPr="002F0BC0">
        <w:rPr>
          <w:rFonts w:ascii="Calibri" w:eastAsia="Times New Roman" w:hAnsi="Calibri" w:cs="Times New Roman"/>
          <w:sz w:val="28"/>
          <w:szCs w:val="28"/>
          <w:lang w:val="en-IN"/>
        </w:rPr>
        <w:t xml:space="preserve"> “International Festival of short films on culture &amp; Tourism” (IFFC-III) is being organized by </w:t>
      </w:r>
      <w:proofErr w:type="spellStart"/>
      <w:r w:rsidRPr="002F0BC0">
        <w:rPr>
          <w:rFonts w:ascii="Calibri" w:eastAsia="Times New Roman" w:hAnsi="Calibri" w:cs="Times New Roman"/>
          <w:sz w:val="28"/>
          <w:szCs w:val="28"/>
          <w:lang w:val="en-IN"/>
        </w:rPr>
        <w:t>iiMC</w:t>
      </w:r>
      <w:proofErr w:type="spellEnd"/>
      <w:r w:rsidRPr="002F0BC0">
        <w:rPr>
          <w:rFonts w:ascii="Calibri" w:eastAsia="Times New Roman" w:hAnsi="Calibri" w:cs="Times New Roman"/>
          <w:sz w:val="28"/>
          <w:szCs w:val="28"/>
          <w:lang w:val="en-IN"/>
        </w:rPr>
        <w:t xml:space="preserve"> at </w:t>
      </w:r>
      <w:proofErr w:type="spellStart"/>
      <w:r w:rsidRPr="002F0BC0">
        <w:rPr>
          <w:rFonts w:ascii="Calibri" w:eastAsia="Times New Roman" w:hAnsi="Calibri" w:cs="Times New Roman"/>
          <w:sz w:val="28"/>
          <w:szCs w:val="28"/>
          <w:lang w:val="en-IN"/>
        </w:rPr>
        <w:t>Rangayan</w:t>
      </w:r>
      <w:proofErr w:type="spellEnd"/>
      <w:r w:rsidRPr="002F0BC0">
        <w:rPr>
          <w:rFonts w:ascii="Calibri" w:eastAsia="Times New Roman" w:hAnsi="Calibri" w:cs="Times New Roman"/>
          <w:sz w:val="28"/>
          <w:szCs w:val="28"/>
          <w:lang w:val="en-IN"/>
        </w:rPr>
        <w:t xml:space="preserve"> and </w:t>
      </w:r>
      <w:proofErr w:type="spellStart"/>
      <w:r w:rsidRPr="002F0BC0">
        <w:rPr>
          <w:rFonts w:ascii="Calibri" w:eastAsia="Times New Roman" w:hAnsi="Calibri" w:cs="Times New Roman"/>
          <w:sz w:val="28"/>
          <w:szCs w:val="28"/>
          <w:lang w:val="en-IN"/>
        </w:rPr>
        <w:t>Krishnayan</w:t>
      </w:r>
      <w:proofErr w:type="spellEnd"/>
      <w:r w:rsidRPr="002F0BC0">
        <w:rPr>
          <w:rFonts w:ascii="Calibri" w:eastAsia="Times New Roman" w:hAnsi="Calibri" w:cs="Times New Roman"/>
          <w:sz w:val="28"/>
          <w:szCs w:val="28"/>
          <w:lang w:val="en-IN"/>
        </w:rPr>
        <w:t xml:space="preserve"> </w:t>
      </w:r>
      <w:proofErr w:type="spellStart"/>
      <w:r w:rsidRPr="002F0BC0">
        <w:rPr>
          <w:rFonts w:ascii="Calibri" w:eastAsia="Times New Roman" w:hAnsi="Calibri" w:cs="Times New Roman"/>
          <w:sz w:val="28"/>
          <w:szCs w:val="28"/>
          <w:lang w:val="en-IN"/>
        </w:rPr>
        <w:t>Jawahar</w:t>
      </w:r>
      <w:proofErr w:type="spellEnd"/>
      <w:r w:rsidRPr="002F0BC0">
        <w:rPr>
          <w:rFonts w:ascii="Calibri" w:eastAsia="Times New Roman" w:hAnsi="Calibri" w:cs="Times New Roman"/>
          <w:sz w:val="28"/>
          <w:szCs w:val="28"/>
          <w:lang w:val="en-IN"/>
        </w:rPr>
        <w:t xml:space="preserve"> Kala Kendra, Jaipur, Rajasthan, on 28, 29 &amp; 30 March 2016, sponsored by Department of Tourism, Government of </w:t>
      </w:r>
      <w:proofErr w:type="spellStart"/>
      <w:r w:rsidRPr="002F0BC0">
        <w:rPr>
          <w:rFonts w:ascii="Calibri" w:eastAsia="Times New Roman" w:hAnsi="Calibri" w:cs="Times New Roman"/>
          <w:sz w:val="28"/>
          <w:szCs w:val="28"/>
          <w:lang w:val="en-IN"/>
        </w:rPr>
        <w:t>Rajsthan</w:t>
      </w:r>
      <w:proofErr w:type="spellEnd"/>
      <w:r w:rsidRPr="002F0BC0">
        <w:rPr>
          <w:rFonts w:ascii="Calibri" w:eastAsia="Times New Roman" w:hAnsi="Calibri" w:cs="Times New Roman"/>
          <w:sz w:val="28"/>
          <w:szCs w:val="28"/>
          <w:lang w:val="en-IN"/>
        </w:rPr>
        <w:t xml:space="preserve">. </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sz w:val="28"/>
          <w:szCs w:val="28"/>
          <w:lang w:val="en-IN"/>
        </w:rPr>
        <w:t> </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b/>
          <w:bCs/>
          <w:sz w:val="28"/>
          <w:szCs w:val="28"/>
          <w:lang w:val="en-IN"/>
        </w:rPr>
        <w:t xml:space="preserve">30 countries </w:t>
      </w:r>
      <w:r w:rsidRPr="002F0BC0">
        <w:rPr>
          <w:rFonts w:ascii="Calibri" w:eastAsia="Times New Roman" w:hAnsi="Calibri" w:cs="Times New Roman"/>
          <w:sz w:val="28"/>
          <w:szCs w:val="28"/>
          <w:lang w:val="en-IN"/>
        </w:rPr>
        <w:t xml:space="preserve">participated in </w:t>
      </w:r>
      <w:r w:rsidRPr="002F0BC0">
        <w:rPr>
          <w:rFonts w:ascii="Calibri" w:eastAsia="Times New Roman" w:hAnsi="Calibri" w:cs="Times New Roman"/>
          <w:b/>
          <w:bCs/>
          <w:sz w:val="28"/>
          <w:szCs w:val="28"/>
          <w:lang w:val="en-IN"/>
        </w:rPr>
        <w:t xml:space="preserve">IFFC-I </w:t>
      </w:r>
      <w:r w:rsidRPr="002F0BC0">
        <w:rPr>
          <w:rFonts w:ascii="Calibri" w:eastAsia="Times New Roman" w:hAnsi="Calibri" w:cs="Times New Roman"/>
          <w:sz w:val="28"/>
          <w:szCs w:val="28"/>
          <w:lang w:val="en-IN"/>
        </w:rPr>
        <w:t>and</w:t>
      </w:r>
      <w:r w:rsidRPr="002F0BC0">
        <w:rPr>
          <w:rFonts w:ascii="Calibri" w:eastAsia="Times New Roman" w:hAnsi="Calibri" w:cs="Times New Roman"/>
          <w:b/>
          <w:bCs/>
          <w:sz w:val="28"/>
          <w:szCs w:val="28"/>
          <w:lang w:val="en-IN"/>
        </w:rPr>
        <w:t xml:space="preserve"> 33 countries </w:t>
      </w:r>
      <w:r w:rsidRPr="002F0BC0">
        <w:rPr>
          <w:rFonts w:ascii="Calibri" w:eastAsia="Times New Roman" w:hAnsi="Calibri" w:cs="Times New Roman"/>
          <w:sz w:val="28"/>
          <w:szCs w:val="28"/>
          <w:lang w:val="en-IN"/>
        </w:rPr>
        <w:t>in</w:t>
      </w:r>
      <w:r w:rsidRPr="002F0BC0">
        <w:rPr>
          <w:rFonts w:ascii="Calibri" w:eastAsia="Times New Roman" w:hAnsi="Calibri" w:cs="Times New Roman"/>
          <w:b/>
          <w:bCs/>
          <w:sz w:val="28"/>
          <w:szCs w:val="28"/>
          <w:lang w:val="en-IN"/>
        </w:rPr>
        <w:t xml:space="preserve"> IFFC-II</w:t>
      </w:r>
      <w:r w:rsidRPr="002F0BC0">
        <w:rPr>
          <w:rFonts w:ascii="Calibri" w:eastAsia="Times New Roman" w:hAnsi="Calibri" w:cs="Times New Roman"/>
          <w:sz w:val="28"/>
          <w:szCs w:val="28"/>
          <w:lang w:val="en-IN"/>
        </w:rPr>
        <w:t xml:space="preserve">. Nine awards were given to Best Short Films in various categories. Due to some unavoidable circumstances the gap between II and III festival could not be avoided. </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sz w:val="28"/>
          <w:szCs w:val="28"/>
          <w:lang w:val="en-IN"/>
        </w:rPr>
        <w:t> </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sz w:val="28"/>
          <w:szCs w:val="28"/>
          <w:lang w:val="en-IN"/>
        </w:rPr>
        <w:t xml:space="preserve">But the figures tell a different story. </w:t>
      </w:r>
      <w:r w:rsidRPr="002F0BC0">
        <w:rPr>
          <w:rFonts w:ascii="Calibri" w:eastAsia="Times New Roman" w:hAnsi="Calibri" w:cs="Times New Roman"/>
          <w:b/>
          <w:bCs/>
          <w:sz w:val="28"/>
          <w:szCs w:val="28"/>
          <w:lang w:val="en-IN"/>
        </w:rPr>
        <w:t xml:space="preserve">458 short-films </w:t>
      </w:r>
      <w:r w:rsidRPr="002F0BC0">
        <w:rPr>
          <w:rFonts w:ascii="Calibri" w:eastAsia="Times New Roman" w:hAnsi="Calibri" w:cs="Times New Roman"/>
          <w:sz w:val="28"/>
          <w:szCs w:val="28"/>
          <w:lang w:val="en-IN"/>
        </w:rPr>
        <w:t>from</w:t>
      </w:r>
      <w:r w:rsidRPr="002F0BC0">
        <w:rPr>
          <w:rFonts w:ascii="Calibri" w:eastAsia="Times New Roman" w:hAnsi="Calibri" w:cs="Times New Roman"/>
          <w:b/>
          <w:bCs/>
          <w:sz w:val="28"/>
          <w:szCs w:val="28"/>
          <w:lang w:val="en-IN"/>
        </w:rPr>
        <w:t xml:space="preserve"> 51 countries </w:t>
      </w:r>
      <w:r w:rsidRPr="002F0BC0">
        <w:rPr>
          <w:rFonts w:ascii="Calibri" w:eastAsia="Times New Roman" w:hAnsi="Calibri" w:cs="Times New Roman"/>
          <w:sz w:val="28"/>
          <w:szCs w:val="28"/>
          <w:lang w:val="en-IN"/>
        </w:rPr>
        <w:t xml:space="preserve">have entered in this competition up till now in </w:t>
      </w:r>
      <w:r w:rsidRPr="002F0BC0">
        <w:rPr>
          <w:rFonts w:ascii="Calibri" w:eastAsia="Times New Roman" w:hAnsi="Calibri" w:cs="Times New Roman"/>
          <w:b/>
          <w:bCs/>
          <w:sz w:val="28"/>
          <w:szCs w:val="28"/>
          <w:lang w:val="en-IN"/>
        </w:rPr>
        <w:t xml:space="preserve">IFFC-III. </w:t>
      </w:r>
      <w:r w:rsidRPr="002F0BC0">
        <w:rPr>
          <w:rFonts w:ascii="Calibri" w:eastAsia="Times New Roman" w:hAnsi="Calibri" w:cs="Times New Roman"/>
          <w:sz w:val="28"/>
          <w:szCs w:val="28"/>
          <w:lang w:val="en-IN"/>
        </w:rPr>
        <w:t> This is record in itself and tells about the reach and success of our earlier endeavours. Our festival has become a BRAND.</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sz w:val="28"/>
          <w:szCs w:val="28"/>
          <w:lang w:val="en-IN"/>
        </w:rPr>
        <w:t> </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sz w:val="28"/>
          <w:szCs w:val="28"/>
          <w:lang w:val="en-IN"/>
        </w:rPr>
        <w:t>This festival has brought a ray of hope to indefatigable short film makers and the dying movement of short films and documentaries. We realized gap or no gap this film festival is here to stay.  Amen!</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sz w:val="28"/>
          <w:szCs w:val="28"/>
          <w:lang w:val="en-IN"/>
        </w:rPr>
        <w:t> </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sz w:val="28"/>
          <w:szCs w:val="28"/>
          <w:lang w:val="en-IN"/>
        </w:rPr>
        <w:t>88 films from 460 countries will take part in the competition. Entries have come from countries like Australia, Austria, Albania, Bosnia and Herzegovina, Bangladesh, Belgium, France, Germany etc. Many film &amp; TV personalities from India and abroad are expected to attend the festival.</w:t>
      </w:r>
      <w:r w:rsidRPr="002F0BC0">
        <w:rPr>
          <w:rFonts w:ascii="Calibri" w:eastAsia="Times New Roman" w:hAnsi="Calibri" w:cs="Times New Roman"/>
          <w:b/>
          <w:bCs/>
          <w:sz w:val="24"/>
          <w:szCs w:val="24"/>
          <w:lang w:val="en-IN"/>
        </w:rPr>
        <w:t xml:space="preserve"> </w:t>
      </w:r>
      <w:r w:rsidRPr="002F0BC0">
        <w:rPr>
          <w:rFonts w:ascii="Calibri" w:eastAsia="Times New Roman" w:hAnsi="Calibri" w:cs="Times New Roman"/>
          <w:b/>
          <w:bCs/>
          <w:sz w:val="28"/>
          <w:szCs w:val="28"/>
          <w:lang w:val="en-IN"/>
        </w:rPr>
        <w:t xml:space="preserve">Mr </w:t>
      </w:r>
      <w:proofErr w:type="spellStart"/>
      <w:r w:rsidRPr="002F0BC0">
        <w:rPr>
          <w:rFonts w:ascii="Calibri" w:eastAsia="Times New Roman" w:hAnsi="Calibri" w:cs="Times New Roman"/>
          <w:b/>
          <w:bCs/>
          <w:sz w:val="28"/>
          <w:szCs w:val="28"/>
          <w:lang w:val="en-IN"/>
        </w:rPr>
        <w:t>Mukhtar</w:t>
      </w:r>
      <w:proofErr w:type="spellEnd"/>
      <w:r w:rsidRPr="002F0BC0">
        <w:rPr>
          <w:rFonts w:ascii="Calibri" w:eastAsia="Times New Roman" w:hAnsi="Calibri" w:cs="Times New Roman"/>
          <w:b/>
          <w:bCs/>
          <w:sz w:val="28"/>
          <w:szCs w:val="28"/>
          <w:lang w:val="en-IN"/>
        </w:rPr>
        <w:t xml:space="preserve"> Abbas </w:t>
      </w:r>
      <w:proofErr w:type="spellStart"/>
      <w:r w:rsidRPr="002F0BC0">
        <w:rPr>
          <w:rFonts w:ascii="Calibri" w:eastAsia="Times New Roman" w:hAnsi="Calibri" w:cs="Times New Roman"/>
          <w:b/>
          <w:bCs/>
          <w:sz w:val="28"/>
          <w:szCs w:val="28"/>
          <w:lang w:val="en-IN"/>
        </w:rPr>
        <w:t>Naqvi</w:t>
      </w:r>
      <w:proofErr w:type="spellEnd"/>
      <w:r w:rsidRPr="002F0BC0">
        <w:rPr>
          <w:rFonts w:ascii="Calibri" w:eastAsia="Times New Roman" w:hAnsi="Calibri" w:cs="Times New Roman"/>
          <w:b/>
          <w:bCs/>
          <w:sz w:val="28"/>
          <w:szCs w:val="28"/>
          <w:lang w:val="en-IN"/>
        </w:rPr>
        <w:t xml:space="preserve">, </w:t>
      </w:r>
      <w:r w:rsidRPr="002F0BC0">
        <w:rPr>
          <w:rFonts w:ascii="Calibri" w:eastAsia="Times New Roman" w:hAnsi="Calibri" w:cs="Times New Roman"/>
          <w:sz w:val="28"/>
          <w:szCs w:val="28"/>
          <w:lang w:val="en-IN"/>
        </w:rPr>
        <w:lastRenderedPageBreak/>
        <w:t xml:space="preserve">Cabinet State Minister of Parliamentary Affairs has also agreed to attend at Inauguration, besides dozens of Film celebrities. </w:t>
      </w:r>
      <w:r w:rsidRPr="002F0BC0">
        <w:rPr>
          <w:rFonts w:ascii="Calibri" w:eastAsia="Times New Roman" w:hAnsi="Calibri" w:cs="Times New Roman"/>
          <w:b/>
          <w:bCs/>
          <w:sz w:val="28"/>
          <w:szCs w:val="28"/>
          <w:lang w:val="en-IN"/>
        </w:rPr>
        <w:t xml:space="preserve">Ms </w:t>
      </w:r>
      <w:proofErr w:type="spellStart"/>
      <w:r w:rsidRPr="002F0BC0">
        <w:rPr>
          <w:rFonts w:ascii="Calibri" w:eastAsia="Times New Roman" w:hAnsi="Calibri" w:cs="Times New Roman"/>
          <w:b/>
          <w:bCs/>
          <w:sz w:val="28"/>
          <w:szCs w:val="28"/>
          <w:lang w:val="en-IN"/>
        </w:rPr>
        <w:t>Moushumi</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Chatterjee</w:t>
      </w:r>
      <w:proofErr w:type="spellEnd"/>
      <w:r w:rsidRPr="002F0BC0">
        <w:rPr>
          <w:rFonts w:ascii="Calibri" w:eastAsia="Times New Roman" w:hAnsi="Calibri" w:cs="Times New Roman"/>
          <w:sz w:val="28"/>
          <w:szCs w:val="28"/>
          <w:lang w:val="en-IN"/>
        </w:rPr>
        <w:t>, the legendary film actress will be the chief guest for the occasion.</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sz w:val="28"/>
          <w:szCs w:val="28"/>
          <w:lang w:val="en-IN"/>
        </w:rPr>
        <w:t> </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0BC0">
        <w:rPr>
          <w:rFonts w:ascii="Calibri" w:eastAsia="Times New Roman" w:hAnsi="Calibri" w:cs="Times New Roman"/>
          <w:b/>
          <w:bCs/>
          <w:sz w:val="28"/>
          <w:szCs w:val="28"/>
          <w:lang w:val="en-IN"/>
        </w:rPr>
        <w:t>N.Chandra</w:t>
      </w:r>
      <w:proofErr w:type="spellEnd"/>
      <w:r w:rsidRPr="002F0BC0">
        <w:rPr>
          <w:rFonts w:ascii="Calibri" w:eastAsia="Times New Roman" w:hAnsi="Calibri" w:cs="Times New Roman"/>
          <w:b/>
          <w:bCs/>
          <w:sz w:val="28"/>
          <w:szCs w:val="28"/>
          <w:lang w:val="en-IN"/>
        </w:rPr>
        <w:t xml:space="preserve"> </w:t>
      </w:r>
      <w:r w:rsidRPr="002F0BC0">
        <w:rPr>
          <w:rFonts w:ascii="Calibri" w:eastAsia="Times New Roman" w:hAnsi="Calibri" w:cs="Times New Roman"/>
          <w:sz w:val="28"/>
          <w:szCs w:val="28"/>
          <w:lang w:val="en-IN"/>
        </w:rPr>
        <w:t>(Renowned Film director</w:t>
      </w:r>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Esmayeel</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Shroff</w:t>
      </w:r>
      <w:proofErr w:type="spellEnd"/>
      <w:r w:rsidRPr="002F0BC0">
        <w:rPr>
          <w:rFonts w:ascii="Calibri" w:eastAsia="Times New Roman" w:hAnsi="Calibri" w:cs="Times New Roman"/>
          <w:b/>
          <w:bCs/>
          <w:sz w:val="28"/>
          <w:szCs w:val="28"/>
          <w:lang w:val="en-IN"/>
        </w:rPr>
        <w:t xml:space="preserve"> (</w:t>
      </w:r>
      <w:r w:rsidRPr="002F0BC0">
        <w:rPr>
          <w:rFonts w:ascii="Calibri" w:eastAsia="Times New Roman" w:hAnsi="Calibri" w:cs="Times New Roman"/>
          <w:sz w:val="28"/>
          <w:szCs w:val="28"/>
          <w:lang w:val="en-IN"/>
        </w:rPr>
        <w:t>Renowned Film-Director),</w:t>
      </w:r>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Sayaji</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Shinde</w:t>
      </w:r>
      <w:proofErr w:type="spellEnd"/>
      <w:r w:rsidRPr="002F0BC0">
        <w:rPr>
          <w:rFonts w:ascii="Calibri" w:eastAsia="Times New Roman" w:hAnsi="Calibri" w:cs="Times New Roman"/>
          <w:b/>
          <w:bCs/>
          <w:sz w:val="28"/>
          <w:szCs w:val="28"/>
          <w:lang w:val="en-IN"/>
        </w:rPr>
        <w:t xml:space="preserve"> </w:t>
      </w:r>
      <w:r w:rsidRPr="002F0BC0">
        <w:rPr>
          <w:rFonts w:ascii="Calibri" w:eastAsia="Times New Roman" w:hAnsi="Calibri" w:cs="Times New Roman"/>
          <w:sz w:val="28"/>
          <w:szCs w:val="28"/>
          <w:lang w:val="en-IN"/>
        </w:rPr>
        <w:t>(Noted Film Actor</w:t>
      </w:r>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Raju</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Kher</w:t>
      </w:r>
      <w:proofErr w:type="spellEnd"/>
      <w:r w:rsidRPr="002F0BC0">
        <w:rPr>
          <w:rFonts w:ascii="Calibri" w:eastAsia="Times New Roman" w:hAnsi="Calibri" w:cs="Times New Roman"/>
          <w:b/>
          <w:bCs/>
          <w:sz w:val="28"/>
          <w:szCs w:val="28"/>
          <w:lang w:val="en-IN"/>
        </w:rPr>
        <w:t xml:space="preserve"> </w:t>
      </w:r>
      <w:r w:rsidRPr="002F0BC0">
        <w:rPr>
          <w:rFonts w:ascii="Calibri" w:eastAsia="Times New Roman" w:hAnsi="Calibri" w:cs="Times New Roman"/>
          <w:sz w:val="28"/>
          <w:szCs w:val="28"/>
          <w:lang w:val="en-IN"/>
        </w:rPr>
        <w:t>(Renowned TV Actor</w:t>
      </w:r>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Nitin</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Mawani</w:t>
      </w:r>
      <w:proofErr w:type="spellEnd"/>
      <w:r w:rsidRPr="002F0BC0">
        <w:rPr>
          <w:rFonts w:ascii="Calibri" w:eastAsia="Times New Roman" w:hAnsi="Calibri" w:cs="Times New Roman"/>
          <w:b/>
          <w:bCs/>
          <w:sz w:val="28"/>
          <w:szCs w:val="28"/>
          <w:lang w:val="en-IN"/>
        </w:rPr>
        <w:t xml:space="preserve"> </w:t>
      </w:r>
      <w:r w:rsidRPr="002F0BC0">
        <w:rPr>
          <w:rFonts w:ascii="Calibri" w:eastAsia="Times New Roman" w:hAnsi="Calibri" w:cs="Times New Roman"/>
          <w:sz w:val="28"/>
          <w:szCs w:val="28"/>
          <w:lang w:val="en-IN"/>
        </w:rPr>
        <w:t>(VP of IMPPA</w:t>
      </w:r>
      <w:r w:rsidRPr="002F0BC0">
        <w:rPr>
          <w:rFonts w:ascii="Calibri" w:eastAsia="Times New Roman" w:hAnsi="Calibri" w:cs="Times New Roman"/>
          <w:b/>
          <w:bCs/>
          <w:sz w:val="28"/>
          <w:szCs w:val="28"/>
          <w:lang w:val="en-IN"/>
        </w:rPr>
        <w:t xml:space="preserve">), Harish  </w:t>
      </w:r>
      <w:proofErr w:type="spellStart"/>
      <w:r w:rsidRPr="002F0BC0">
        <w:rPr>
          <w:rFonts w:ascii="Calibri" w:eastAsia="Times New Roman" w:hAnsi="Calibri" w:cs="Times New Roman"/>
          <w:b/>
          <w:bCs/>
          <w:sz w:val="28"/>
          <w:szCs w:val="28"/>
          <w:lang w:val="en-IN"/>
        </w:rPr>
        <w:t>Bhimani</w:t>
      </w:r>
      <w:proofErr w:type="spellEnd"/>
      <w:r w:rsidRPr="002F0BC0">
        <w:rPr>
          <w:rFonts w:ascii="Calibri" w:eastAsia="Times New Roman" w:hAnsi="Calibri" w:cs="Times New Roman"/>
          <w:b/>
          <w:bCs/>
          <w:sz w:val="28"/>
          <w:szCs w:val="28"/>
          <w:lang w:val="en-IN"/>
        </w:rPr>
        <w:t xml:space="preserve"> </w:t>
      </w:r>
      <w:r w:rsidRPr="002F0BC0">
        <w:rPr>
          <w:rFonts w:ascii="Calibri" w:eastAsia="Times New Roman" w:hAnsi="Calibri" w:cs="Times New Roman"/>
          <w:sz w:val="28"/>
          <w:szCs w:val="28"/>
          <w:lang w:val="en-IN"/>
        </w:rPr>
        <w:t>(Renowned Anchor and Script writer),</w:t>
      </w:r>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Adeep</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Tandon</w:t>
      </w:r>
      <w:proofErr w:type="spellEnd"/>
      <w:r w:rsidRPr="002F0BC0">
        <w:rPr>
          <w:rFonts w:ascii="Calibri" w:eastAsia="Times New Roman" w:hAnsi="Calibri" w:cs="Times New Roman"/>
          <w:b/>
          <w:bCs/>
          <w:sz w:val="28"/>
          <w:szCs w:val="28"/>
          <w:lang w:val="en-IN"/>
        </w:rPr>
        <w:t xml:space="preserve"> (</w:t>
      </w:r>
      <w:r w:rsidRPr="002F0BC0">
        <w:rPr>
          <w:rFonts w:ascii="Calibri" w:eastAsia="Times New Roman" w:hAnsi="Calibri" w:cs="Times New Roman"/>
          <w:sz w:val="28"/>
          <w:szCs w:val="28"/>
          <w:lang w:val="en-IN"/>
        </w:rPr>
        <w:t>National Awards winning Cinematographer</w:t>
      </w:r>
      <w:r w:rsidRPr="002F0BC0">
        <w:rPr>
          <w:rFonts w:ascii="Calibri" w:eastAsia="Times New Roman" w:hAnsi="Calibri" w:cs="Times New Roman"/>
          <w:b/>
          <w:bCs/>
          <w:sz w:val="28"/>
          <w:szCs w:val="28"/>
          <w:lang w:val="en-IN"/>
        </w:rPr>
        <w:t xml:space="preserve">), besides film celebrities and Ambassadors. </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sz w:val="28"/>
          <w:szCs w:val="28"/>
          <w:lang w:val="en-IN"/>
        </w:rPr>
        <w:t> </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sz w:val="28"/>
          <w:szCs w:val="28"/>
          <w:lang w:val="en-IN"/>
        </w:rPr>
        <w:t xml:space="preserve">More than 458 film-entries have already come from 51 countries, including </w:t>
      </w:r>
      <w:r w:rsidRPr="002F0BC0">
        <w:rPr>
          <w:rFonts w:ascii="Calibri" w:eastAsia="Times New Roman" w:hAnsi="Calibri" w:cs="Times New Roman"/>
          <w:b/>
          <w:bCs/>
          <w:sz w:val="28"/>
          <w:szCs w:val="28"/>
          <w:lang w:val="en-IN"/>
        </w:rPr>
        <w:t xml:space="preserve">Australia, Austria, Azerbaijan, Belgium, Brazil, Bulgaria, Croatia, Canada, Cuba, France, Fiji, Germany, Israel, India, Iran, Italy, </w:t>
      </w:r>
      <w:proofErr w:type="spellStart"/>
      <w:r w:rsidRPr="002F0BC0">
        <w:rPr>
          <w:rFonts w:ascii="Calibri" w:eastAsia="Times New Roman" w:hAnsi="Calibri" w:cs="Times New Roman"/>
          <w:b/>
          <w:bCs/>
          <w:sz w:val="28"/>
          <w:szCs w:val="28"/>
          <w:lang w:val="en-IN"/>
        </w:rPr>
        <w:t>Jedah</w:t>
      </w:r>
      <w:proofErr w:type="spellEnd"/>
      <w:r w:rsidRPr="002F0BC0">
        <w:rPr>
          <w:rFonts w:ascii="Calibri" w:eastAsia="Times New Roman" w:hAnsi="Calibri" w:cs="Times New Roman"/>
          <w:b/>
          <w:bCs/>
          <w:sz w:val="28"/>
          <w:szCs w:val="28"/>
          <w:lang w:val="en-IN"/>
        </w:rPr>
        <w:t xml:space="preserve">, Lithuania, Lebanon, </w:t>
      </w:r>
      <w:proofErr w:type="spellStart"/>
      <w:r w:rsidRPr="002F0BC0">
        <w:rPr>
          <w:rFonts w:ascii="Calibri" w:eastAsia="Times New Roman" w:hAnsi="Calibri" w:cs="Times New Roman"/>
          <w:b/>
          <w:bCs/>
          <w:sz w:val="28"/>
          <w:szCs w:val="28"/>
          <w:lang w:val="en-IN"/>
        </w:rPr>
        <w:t>Newzealand</w:t>
      </w:r>
      <w:proofErr w:type="spellEnd"/>
      <w:r w:rsidRPr="002F0BC0">
        <w:rPr>
          <w:rFonts w:ascii="Calibri" w:eastAsia="Times New Roman" w:hAnsi="Calibri" w:cs="Times New Roman"/>
          <w:b/>
          <w:bCs/>
          <w:sz w:val="28"/>
          <w:szCs w:val="28"/>
          <w:lang w:val="en-IN"/>
        </w:rPr>
        <w:t xml:space="preserve">, Portugal, Pakistan, Panama, Russia, Spain, South Korea, South Africa, Saudi Arabia, Sweden, UK, USA, Uzbekistan, </w:t>
      </w:r>
      <w:proofErr w:type="spellStart"/>
      <w:r w:rsidRPr="002F0BC0">
        <w:rPr>
          <w:rFonts w:ascii="Calibri" w:eastAsia="Times New Roman" w:hAnsi="Calibri" w:cs="Times New Roman"/>
          <w:b/>
          <w:bCs/>
          <w:sz w:val="28"/>
          <w:szCs w:val="28"/>
          <w:lang w:val="en-IN"/>
        </w:rPr>
        <w:t>Zimbabve</w:t>
      </w:r>
      <w:proofErr w:type="spellEnd"/>
      <w:r w:rsidRPr="002F0BC0">
        <w:rPr>
          <w:rFonts w:ascii="Calibri" w:eastAsia="Times New Roman" w:hAnsi="Calibri" w:cs="Times New Roman"/>
          <w:b/>
          <w:bCs/>
          <w:sz w:val="28"/>
          <w:szCs w:val="28"/>
          <w:lang w:val="en-IN"/>
        </w:rPr>
        <w:t xml:space="preserve">, </w:t>
      </w:r>
      <w:r w:rsidRPr="002F0BC0">
        <w:rPr>
          <w:rFonts w:ascii="Calibri" w:eastAsia="Times New Roman" w:hAnsi="Calibri" w:cs="Times New Roman"/>
          <w:sz w:val="28"/>
          <w:szCs w:val="28"/>
          <w:lang w:val="en-IN"/>
        </w:rPr>
        <w:t>etc. Selected 88 films will be screened in the festival.</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b/>
          <w:bCs/>
          <w:sz w:val="28"/>
          <w:szCs w:val="28"/>
          <w:lang w:val="en-IN"/>
        </w:rPr>
        <w:t> </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sz w:val="28"/>
          <w:szCs w:val="28"/>
          <w:lang w:val="en-IN"/>
        </w:rPr>
        <w:t xml:space="preserve">Our earlier festivals were graced by leading film celebrities </w:t>
      </w:r>
      <w:proofErr w:type="spellStart"/>
      <w:r w:rsidRPr="002F0BC0">
        <w:rPr>
          <w:rFonts w:ascii="Calibri" w:eastAsia="Times New Roman" w:hAnsi="Calibri" w:cs="Times New Roman"/>
          <w:b/>
          <w:bCs/>
          <w:sz w:val="28"/>
          <w:szCs w:val="28"/>
          <w:lang w:val="en-IN"/>
        </w:rPr>
        <w:t>Basu</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Chatterjee</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Shashi</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Kapoor</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Shatrughan</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Sinha</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Jeetendra</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Hema</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Malini</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Randhir</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Kapoor</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Khushboo</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Prakash</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Jha</w:t>
      </w:r>
      <w:proofErr w:type="spellEnd"/>
      <w:r w:rsidRPr="002F0BC0">
        <w:rPr>
          <w:rFonts w:ascii="Calibri" w:eastAsia="Times New Roman" w:hAnsi="Calibri" w:cs="Times New Roman"/>
          <w:b/>
          <w:bCs/>
          <w:sz w:val="28"/>
          <w:szCs w:val="28"/>
          <w:lang w:val="en-IN"/>
        </w:rPr>
        <w:t xml:space="preserve">, Dr Krishna Shah, </w:t>
      </w:r>
      <w:proofErr w:type="spellStart"/>
      <w:r w:rsidRPr="002F0BC0">
        <w:rPr>
          <w:rFonts w:ascii="Calibri" w:eastAsia="Times New Roman" w:hAnsi="Calibri" w:cs="Times New Roman"/>
          <w:b/>
          <w:bCs/>
          <w:sz w:val="28"/>
          <w:szCs w:val="28"/>
          <w:lang w:val="en-IN"/>
        </w:rPr>
        <w:t>Ashutosh</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Rana</w:t>
      </w:r>
      <w:proofErr w:type="spellEnd"/>
      <w:r w:rsidRPr="002F0BC0">
        <w:rPr>
          <w:rFonts w:ascii="Calibri" w:eastAsia="Times New Roman" w:hAnsi="Calibri" w:cs="Times New Roman"/>
          <w:b/>
          <w:bCs/>
          <w:sz w:val="28"/>
          <w:szCs w:val="28"/>
          <w:lang w:val="en-IN"/>
        </w:rPr>
        <w:t xml:space="preserve">, Ramesh </w:t>
      </w:r>
      <w:proofErr w:type="spellStart"/>
      <w:r w:rsidRPr="002F0BC0">
        <w:rPr>
          <w:rFonts w:ascii="Calibri" w:eastAsia="Times New Roman" w:hAnsi="Calibri" w:cs="Times New Roman"/>
          <w:b/>
          <w:bCs/>
          <w:sz w:val="28"/>
          <w:szCs w:val="28"/>
          <w:lang w:val="en-IN"/>
        </w:rPr>
        <w:t>Talwar</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Vijayendra</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Raza</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Murad</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Raghuveer</w:t>
      </w:r>
      <w:proofErr w:type="spellEnd"/>
      <w:r w:rsidRPr="002F0BC0">
        <w:rPr>
          <w:rFonts w:ascii="Calibri" w:eastAsia="Times New Roman" w:hAnsi="Calibri" w:cs="Times New Roman"/>
          <w:b/>
          <w:bCs/>
          <w:sz w:val="28"/>
          <w:szCs w:val="28"/>
          <w:lang w:val="en-IN"/>
        </w:rPr>
        <w:t xml:space="preserve"> </w:t>
      </w:r>
      <w:proofErr w:type="spellStart"/>
      <w:r w:rsidRPr="002F0BC0">
        <w:rPr>
          <w:rFonts w:ascii="Calibri" w:eastAsia="Times New Roman" w:hAnsi="Calibri" w:cs="Times New Roman"/>
          <w:b/>
          <w:bCs/>
          <w:sz w:val="28"/>
          <w:szCs w:val="28"/>
          <w:lang w:val="en-IN"/>
        </w:rPr>
        <w:t>Yadav</w:t>
      </w:r>
      <w:proofErr w:type="spellEnd"/>
      <w:r w:rsidRPr="002F0BC0">
        <w:rPr>
          <w:rFonts w:ascii="Calibri" w:eastAsia="Times New Roman" w:hAnsi="Calibri" w:cs="Times New Roman"/>
          <w:b/>
          <w:bCs/>
          <w:sz w:val="28"/>
          <w:szCs w:val="28"/>
          <w:lang w:val="en-IN"/>
        </w:rPr>
        <w:t xml:space="preserve">, Akbar Khan </w:t>
      </w:r>
      <w:r w:rsidRPr="002F0BC0">
        <w:rPr>
          <w:rFonts w:ascii="Calibri" w:eastAsia="Times New Roman" w:hAnsi="Calibri" w:cs="Times New Roman"/>
          <w:sz w:val="28"/>
          <w:szCs w:val="28"/>
          <w:lang w:val="en-IN"/>
        </w:rPr>
        <w:t xml:space="preserve">and dozens of National and International film celebrities. </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sz w:val="28"/>
          <w:szCs w:val="28"/>
          <w:lang w:val="en-IN"/>
        </w:rPr>
        <w:t> </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sz w:val="28"/>
          <w:szCs w:val="28"/>
          <w:lang w:val="en-IN"/>
        </w:rPr>
        <w:t xml:space="preserve">The Chairman of the organising committee and head of </w:t>
      </w:r>
      <w:proofErr w:type="spellStart"/>
      <w:r w:rsidRPr="002F0BC0">
        <w:rPr>
          <w:rFonts w:ascii="Calibri" w:eastAsia="Times New Roman" w:hAnsi="Calibri" w:cs="Times New Roman"/>
          <w:sz w:val="28"/>
          <w:szCs w:val="28"/>
          <w:lang w:val="en-IN"/>
        </w:rPr>
        <w:t>iiMC</w:t>
      </w:r>
      <w:proofErr w:type="spellEnd"/>
      <w:r w:rsidRPr="002F0BC0">
        <w:rPr>
          <w:rFonts w:ascii="Calibri" w:eastAsia="Times New Roman" w:hAnsi="Calibri" w:cs="Times New Roman"/>
          <w:sz w:val="28"/>
          <w:szCs w:val="28"/>
          <w:lang w:val="en-IN"/>
        </w:rPr>
        <w:t xml:space="preserve"> </w:t>
      </w:r>
      <w:proofErr w:type="spellStart"/>
      <w:r w:rsidRPr="002F0BC0">
        <w:rPr>
          <w:rFonts w:ascii="Calibri" w:eastAsia="Times New Roman" w:hAnsi="Calibri" w:cs="Times New Roman"/>
          <w:b/>
          <w:bCs/>
          <w:sz w:val="28"/>
          <w:szCs w:val="28"/>
          <w:lang w:val="en-IN"/>
        </w:rPr>
        <w:t>Devendra</w:t>
      </w:r>
      <w:proofErr w:type="spellEnd"/>
      <w:r w:rsidRPr="002F0BC0">
        <w:rPr>
          <w:rFonts w:ascii="Calibri" w:eastAsia="Times New Roman" w:hAnsi="Calibri" w:cs="Times New Roman"/>
          <w:b/>
          <w:bCs/>
          <w:sz w:val="28"/>
          <w:szCs w:val="28"/>
          <w:lang w:val="en-IN"/>
        </w:rPr>
        <w:t xml:space="preserve"> </w:t>
      </w:r>
      <w:proofErr w:type="spellStart"/>
      <w:proofErr w:type="gramStart"/>
      <w:r w:rsidRPr="002F0BC0">
        <w:rPr>
          <w:rFonts w:ascii="Calibri" w:eastAsia="Times New Roman" w:hAnsi="Calibri" w:cs="Times New Roman"/>
          <w:b/>
          <w:bCs/>
          <w:sz w:val="28"/>
          <w:szCs w:val="28"/>
          <w:lang w:val="en-IN"/>
        </w:rPr>
        <w:t>Khandelwal</w:t>
      </w:r>
      <w:proofErr w:type="spellEnd"/>
      <w:r w:rsidRPr="002F0BC0">
        <w:rPr>
          <w:rFonts w:ascii="Calibri" w:eastAsia="Times New Roman" w:hAnsi="Calibri" w:cs="Times New Roman"/>
          <w:sz w:val="28"/>
          <w:szCs w:val="28"/>
          <w:lang w:val="en-IN"/>
        </w:rPr>
        <w:t>,</w:t>
      </w:r>
      <w:proofErr w:type="gramEnd"/>
      <w:r w:rsidRPr="002F0BC0">
        <w:rPr>
          <w:rFonts w:ascii="Calibri" w:eastAsia="Times New Roman" w:hAnsi="Calibri" w:cs="Times New Roman"/>
          <w:sz w:val="28"/>
          <w:szCs w:val="28"/>
          <w:lang w:val="en-IN"/>
        </w:rPr>
        <w:t xml:space="preserve"> is a renowned director of short films &amp; documentaries. He has been a leading man in many films in different languages including Hindi, Gujarati, Punjabi, </w:t>
      </w:r>
      <w:proofErr w:type="spellStart"/>
      <w:r w:rsidRPr="002F0BC0">
        <w:rPr>
          <w:rFonts w:ascii="Calibri" w:eastAsia="Times New Roman" w:hAnsi="Calibri" w:cs="Times New Roman"/>
          <w:sz w:val="28"/>
          <w:szCs w:val="28"/>
          <w:lang w:val="en-IN"/>
        </w:rPr>
        <w:t>Rajasthani</w:t>
      </w:r>
      <w:proofErr w:type="spellEnd"/>
      <w:r w:rsidRPr="002F0BC0">
        <w:rPr>
          <w:rFonts w:ascii="Calibri" w:eastAsia="Times New Roman" w:hAnsi="Calibri" w:cs="Times New Roman"/>
          <w:sz w:val="28"/>
          <w:szCs w:val="28"/>
          <w:lang w:val="en-IN"/>
        </w:rPr>
        <w:t xml:space="preserve"> and Bhojpuri. He has been a jury member of National Awards and popular Screen Awards. He has also been a panel member of Censor Board and director of Children’s Film Society of India.</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sz w:val="28"/>
          <w:szCs w:val="28"/>
          <w:lang w:val="en-IN"/>
        </w:rPr>
        <w:t> </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sz w:val="28"/>
          <w:szCs w:val="28"/>
          <w:lang w:val="en-IN"/>
        </w:rPr>
        <w:lastRenderedPageBreak/>
        <w:t xml:space="preserve">The IFFC-III venue </w:t>
      </w:r>
      <w:proofErr w:type="spellStart"/>
      <w:r w:rsidRPr="002F0BC0">
        <w:rPr>
          <w:rFonts w:ascii="Calibri" w:eastAsia="Times New Roman" w:hAnsi="Calibri" w:cs="Times New Roman"/>
          <w:sz w:val="28"/>
          <w:szCs w:val="28"/>
          <w:lang w:val="en-IN"/>
        </w:rPr>
        <w:t>Rangayan</w:t>
      </w:r>
      <w:proofErr w:type="spellEnd"/>
      <w:r w:rsidRPr="002F0BC0">
        <w:rPr>
          <w:rFonts w:ascii="Calibri" w:eastAsia="Times New Roman" w:hAnsi="Calibri" w:cs="Times New Roman"/>
          <w:sz w:val="28"/>
          <w:szCs w:val="28"/>
          <w:lang w:val="en-IN"/>
        </w:rPr>
        <w:t xml:space="preserve"> and </w:t>
      </w:r>
      <w:proofErr w:type="spellStart"/>
      <w:r w:rsidRPr="002F0BC0">
        <w:rPr>
          <w:rFonts w:ascii="Calibri" w:eastAsia="Times New Roman" w:hAnsi="Calibri" w:cs="Times New Roman"/>
          <w:sz w:val="28"/>
          <w:szCs w:val="28"/>
          <w:lang w:val="en-IN"/>
        </w:rPr>
        <w:t>Krishnayan</w:t>
      </w:r>
      <w:proofErr w:type="spellEnd"/>
      <w:r w:rsidRPr="002F0BC0">
        <w:rPr>
          <w:rFonts w:ascii="Calibri" w:eastAsia="Times New Roman" w:hAnsi="Calibri" w:cs="Times New Roman"/>
          <w:sz w:val="28"/>
          <w:szCs w:val="28"/>
          <w:lang w:val="en-IN"/>
        </w:rPr>
        <w:t xml:space="preserve"> at JAWAHAR KALA KENDRA, itself, is unique in the world. Charles Correa, its designer architect, has worked on the scheme of configuration of nine planets and combined art and astronomy, to replicate the nine-square plan of the walled city of Jaipur as per </w:t>
      </w:r>
      <w:proofErr w:type="spellStart"/>
      <w:r w:rsidRPr="002F0BC0">
        <w:rPr>
          <w:rFonts w:ascii="Calibri" w:eastAsia="Times New Roman" w:hAnsi="Calibri" w:cs="Times New Roman"/>
          <w:sz w:val="28"/>
          <w:szCs w:val="28"/>
          <w:lang w:val="en-IN"/>
        </w:rPr>
        <w:t>Vastu</w:t>
      </w:r>
      <w:proofErr w:type="spellEnd"/>
      <w:r w:rsidRPr="002F0BC0">
        <w:rPr>
          <w:rFonts w:ascii="Calibri" w:eastAsia="Times New Roman" w:hAnsi="Calibri" w:cs="Times New Roman"/>
          <w:sz w:val="28"/>
          <w:szCs w:val="28"/>
          <w:lang w:val="en-IN"/>
        </w:rPr>
        <w:t xml:space="preserve"> </w:t>
      </w:r>
      <w:proofErr w:type="spellStart"/>
      <w:r w:rsidRPr="002F0BC0">
        <w:rPr>
          <w:rFonts w:ascii="Calibri" w:eastAsia="Times New Roman" w:hAnsi="Calibri" w:cs="Times New Roman"/>
          <w:sz w:val="28"/>
          <w:szCs w:val="28"/>
          <w:lang w:val="en-IN"/>
        </w:rPr>
        <w:t>Shastra</w:t>
      </w:r>
      <w:proofErr w:type="spellEnd"/>
      <w:r w:rsidRPr="002F0BC0">
        <w:rPr>
          <w:rFonts w:ascii="Calibri" w:eastAsia="Times New Roman" w:hAnsi="Calibri" w:cs="Times New Roman"/>
          <w:sz w:val="28"/>
          <w:szCs w:val="28"/>
          <w:lang w:val="en-IN"/>
        </w:rPr>
        <w:t xml:space="preserve"> (Treatise on ancient Hindu architecture). The frescoes on the walls from Jain mythology, the charts and paintings on the ceiling of central dome, all depict the unique nature of the plan.</w:t>
      </w: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p>
    <w:p w:rsidR="002F0BC0" w:rsidRPr="002F0BC0" w:rsidRDefault="002F0BC0" w:rsidP="002F0BC0">
      <w:pPr>
        <w:spacing w:before="100" w:beforeAutospacing="1" w:after="100" w:afterAutospacing="1" w:line="240" w:lineRule="auto"/>
        <w:jc w:val="both"/>
        <w:rPr>
          <w:rFonts w:ascii="Times New Roman" w:eastAsia="Times New Roman" w:hAnsi="Times New Roman" w:cs="Times New Roman"/>
          <w:sz w:val="24"/>
          <w:szCs w:val="24"/>
        </w:rPr>
      </w:pPr>
      <w:r w:rsidRPr="002F0BC0">
        <w:rPr>
          <w:rFonts w:ascii="Calibri" w:eastAsia="Times New Roman" w:hAnsi="Calibri" w:cs="Times New Roman"/>
          <w:sz w:val="28"/>
          <w:szCs w:val="28"/>
          <w:lang w:val="en-IN"/>
        </w:rPr>
        <w:t>This attempt may prove to be a mile stone in the history of world Cinema, with respect to uniting the world culture, a goal to bring together the entire humanity devoid of any caste, colour or creed.</w:t>
      </w:r>
    </w:p>
    <w:p w:rsidR="00400DE0" w:rsidRDefault="00400DE0"/>
    <w:sectPr w:rsidR="00400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C0"/>
    <w:rsid w:val="00082DC5"/>
    <w:rsid w:val="002F0BC0"/>
    <w:rsid w:val="00400DE0"/>
    <w:rsid w:val="0085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F0BC0"/>
  </w:style>
  <w:style w:type="character" w:customStyle="1" w:styleId="aqj">
    <w:name w:val="aqj"/>
    <w:basedOn w:val="DefaultParagraphFont"/>
    <w:rsid w:val="002F0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F0BC0"/>
  </w:style>
  <w:style w:type="character" w:customStyle="1" w:styleId="aqj">
    <w:name w:val="aqj"/>
    <w:basedOn w:val="DefaultParagraphFont"/>
    <w:rsid w:val="002F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81816">
      <w:bodyDiv w:val="1"/>
      <w:marLeft w:val="0"/>
      <w:marRight w:val="0"/>
      <w:marTop w:val="0"/>
      <w:marBottom w:val="0"/>
      <w:divBdr>
        <w:top w:val="none" w:sz="0" w:space="0" w:color="auto"/>
        <w:left w:val="none" w:sz="0" w:space="0" w:color="auto"/>
        <w:bottom w:val="none" w:sz="0" w:space="0" w:color="auto"/>
        <w:right w:val="none" w:sz="0" w:space="0" w:color="auto"/>
      </w:divBdr>
      <w:divsChild>
        <w:div w:id="999191511">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2016-03-28T10:19:00Z</dcterms:created>
  <dcterms:modified xsi:type="dcterms:W3CDTF">2016-03-28T10:19:00Z</dcterms:modified>
</cp:coreProperties>
</file>